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E808" w14:textId="55DC93DF" w:rsidR="00782F4C" w:rsidRPr="00782F4C" w:rsidRDefault="00782F4C" w:rsidP="00782F4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eastAsia="nl-NL"/>
        </w:rPr>
        <w:t>Stip-Op een big</w:t>
      </w:r>
    </w:p>
    <w:p w14:paraId="505950A0" w14:textId="77777777" w:rsidR="00782F4C" w:rsidRPr="00782F4C" w:rsidRDefault="00782F4C" w:rsidP="00782F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82F4C">
        <w:rPr>
          <w:rFonts w:ascii="Arial" w:eastAsia="Times New Roman" w:hAnsi="Arial" w:cs="Arial"/>
          <w:sz w:val="20"/>
          <w:szCs w:val="20"/>
          <w:lang w:eastAsia="nl-NL"/>
        </w:rPr>
        <w:t xml:space="preserve">Gedicht van de Week </w:t>
      </w:r>
    </w:p>
    <w:p w14:paraId="0D76DC2D" w14:textId="25F68416" w:rsidR="00782F4C" w:rsidRPr="00782F4C" w:rsidRDefault="00782F4C" w:rsidP="00782F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82F4C">
        <w:rPr>
          <w:rFonts w:ascii="Arial" w:eastAsia="Times New Roman" w:hAnsi="Arial" w:cs="Arial"/>
          <w:sz w:val="20"/>
          <w:szCs w:val="20"/>
          <w:lang w:eastAsia="nl-NL"/>
        </w:rPr>
        <w:t xml:space="preserve">Week </w:t>
      </w:r>
      <w:r>
        <w:rPr>
          <w:rFonts w:ascii="Arial" w:eastAsia="Times New Roman" w:hAnsi="Arial" w:cs="Arial"/>
          <w:sz w:val="20"/>
          <w:szCs w:val="20"/>
          <w:lang w:eastAsia="nl-NL"/>
        </w:rPr>
        <w:t>20</w:t>
      </w:r>
      <w:r w:rsidRPr="00782F4C">
        <w:rPr>
          <w:rFonts w:ascii="Arial" w:eastAsia="Times New Roman" w:hAnsi="Arial" w:cs="Arial"/>
          <w:sz w:val="20"/>
          <w:szCs w:val="20"/>
          <w:lang w:eastAsia="nl-NL"/>
        </w:rPr>
        <w:t>- 20</w:t>
      </w:r>
      <w:r>
        <w:rPr>
          <w:rFonts w:ascii="Arial" w:eastAsia="Times New Roman" w:hAnsi="Arial" w:cs="Arial"/>
          <w:sz w:val="20"/>
          <w:szCs w:val="20"/>
          <w:lang w:eastAsia="nl-NL"/>
        </w:rPr>
        <w:t>22</w:t>
      </w:r>
    </w:p>
    <w:p w14:paraId="23E959DB" w14:textId="77777777" w:rsidR="00782F4C" w:rsidRPr="00782F4C" w:rsidRDefault="00782F4C" w:rsidP="00782F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hyperlink r:id="rId6" w:history="1">
        <w:r w:rsidRPr="00782F4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nl-NL"/>
          </w:rPr>
          <w:t>www.arspoetica.nl</w:t>
        </w:r>
      </w:hyperlink>
      <w:r w:rsidRPr="00782F4C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0E0161B6" w14:textId="7D3604D9" w:rsidR="00782F4C" w:rsidRDefault="00782F4C" w:rsidP="00782F4C"/>
    <w:p w14:paraId="1C64F644" w14:textId="5260C49E" w:rsidR="00782F4C" w:rsidRDefault="00782F4C" w:rsidP="00782F4C"/>
    <w:p w14:paraId="4A8AB44E" w14:textId="0A693E02" w:rsidR="00782F4C" w:rsidRDefault="00782F4C" w:rsidP="00782F4C">
      <w:r>
        <w:rPr>
          <w:noProof/>
        </w:rPr>
        <w:drawing>
          <wp:inline distT="0" distB="0" distL="0" distR="0" wp14:anchorId="027C8169" wp14:editId="5A42D2C1">
            <wp:extent cx="6712797" cy="4103304"/>
            <wp:effectExtent l="0" t="0" r="0" b="0"/>
            <wp:docPr id="1" name="Afbeelding 1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whiteboar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618" cy="41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01995" w14:textId="660E3817" w:rsidR="00782F4C" w:rsidRPr="00782F4C" w:rsidRDefault="00782F4C" w:rsidP="00782F4C">
      <w:r w:rsidRPr="00782F4C">
        <w:t xml:space="preserve">In </w:t>
      </w:r>
      <w:hyperlink r:id="rId8" w:history="1">
        <w:r w:rsidRPr="00782F4C">
          <w:rPr>
            <w:color w:val="0563C1" w:themeColor="hyperlink"/>
            <w:u w:val="single"/>
          </w:rPr>
          <w:t>moeil</w:t>
        </w:r>
        <w:r w:rsidRPr="00782F4C">
          <w:rPr>
            <w:color w:val="0563C1" w:themeColor="hyperlink"/>
            <w:u w:val="single"/>
          </w:rPr>
          <w:t>i</w:t>
        </w:r>
        <w:r w:rsidRPr="00782F4C">
          <w:rPr>
            <w:color w:val="0563C1" w:themeColor="hyperlink"/>
            <w:u w:val="single"/>
          </w:rPr>
          <w:t>jke tijden</w:t>
        </w:r>
      </w:hyperlink>
      <w:r w:rsidRPr="00782F4C">
        <w:rPr>
          <w:vertAlign w:val="superscript"/>
        </w:rPr>
        <w:footnoteReference w:id="1"/>
      </w:r>
      <w:r w:rsidRPr="00782F4C">
        <w:t>vaak wordt de eigen tijd  als de meest bijzondere beschouwd, zoals ook de huidige tijd, in positieve en/ of negatieve zin.</w:t>
      </w:r>
      <w:r w:rsidRPr="00782F4C">
        <w:rPr>
          <w:vertAlign w:val="superscript"/>
        </w:rPr>
        <w:footnoteReference w:id="2"/>
      </w:r>
    </w:p>
    <w:p w14:paraId="02722440" w14:textId="77777777" w:rsidR="00782F4C" w:rsidRPr="00782F4C" w:rsidRDefault="00782F4C" w:rsidP="00782F4C">
      <w:r w:rsidRPr="00782F4C">
        <w:t>Vanwege deze tijden een luchtig gedicht met toch een verwijzing naar een ernstige zaak: ”</w:t>
      </w:r>
      <w:proofErr w:type="spellStart"/>
      <w:r w:rsidRPr="00782F4C">
        <w:t>if</w:t>
      </w:r>
      <w:proofErr w:type="spellEnd"/>
      <w:r w:rsidRPr="00782F4C">
        <w:t xml:space="preserve"> </w:t>
      </w:r>
      <w:proofErr w:type="spellStart"/>
      <w:r w:rsidRPr="00782F4C">
        <w:t>the</w:t>
      </w:r>
      <w:proofErr w:type="spellEnd"/>
      <w:r w:rsidRPr="00782F4C">
        <w:t xml:space="preserve"> worst </w:t>
      </w:r>
      <w:proofErr w:type="spellStart"/>
      <w:r w:rsidRPr="00782F4C">
        <w:t>should</w:t>
      </w:r>
      <w:proofErr w:type="spellEnd"/>
      <w:r w:rsidRPr="00782F4C">
        <w:t xml:space="preserve"> </w:t>
      </w:r>
      <w:proofErr w:type="spellStart"/>
      <w:r w:rsidRPr="00782F4C">
        <w:t>come</w:t>
      </w:r>
      <w:proofErr w:type="spellEnd"/>
      <w:r w:rsidRPr="00782F4C">
        <w:t xml:space="preserve"> </w:t>
      </w:r>
      <w:proofErr w:type="spellStart"/>
      <w:r w:rsidRPr="00782F4C">
        <w:t>to</w:t>
      </w:r>
      <w:proofErr w:type="spellEnd"/>
      <w:r w:rsidRPr="00782F4C">
        <w:t xml:space="preserve"> happen”</w:t>
      </w:r>
    </w:p>
    <w:p w14:paraId="6FE56AC9" w14:textId="77777777" w:rsidR="00782F4C" w:rsidRPr="00782F4C" w:rsidRDefault="00782F4C" w:rsidP="00782F4C">
      <w:r w:rsidRPr="00782F4C">
        <w:t>De schrijver, Kees Stip (1913-2001), is drie keer eerder met een gedicht vermeld op de site (in</w:t>
      </w:r>
      <w:hyperlink r:id="rId9" w:history="1">
        <w:r w:rsidRPr="00782F4C">
          <w:rPr>
            <w:color w:val="0563C1" w:themeColor="hyperlink"/>
            <w:u w:val="single"/>
          </w:rPr>
          <w:t xml:space="preserve"> 2014</w:t>
        </w:r>
      </w:hyperlink>
      <w:r w:rsidRPr="00782F4C">
        <w:t xml:space="preserve">, </w:t>
      </w:r>
      <w:hyperlink r:id="rId10" w:history="1">
        <w:r w:rsidRPr="00782F4C">
          <w:rPr>
            <w:color w:val="0563C1" w:themeColor="hyperlink"/>
            <w:u w:val="single"/>
          </w:rPr>
          <w:t>2016</w:t>
        </w:r>
      </w:hyperlink>
      <w:r w:rsidRPr="00782F4C">
        <w:t xml:space="preserve"> en </w:t>
      </w:r>
      <w:hyperlink r:id="rId11" w:history="1">
        <w:r w:rsidRPr="00782F4C">
          <w:rPr>
            <w:color w:val="0563C1" w:themeColor="hyperlink"/>
            <w:u w:val="single"/>
          </w:rPr>
          <w:t>2018</w:t>
        </w:r>
      </w:hyperlink>
      <w:r w:rsidRPr="00782F4C">
        <w:t>).</w:t>
      </w:r>
    </w:p>
    <w:p w14:paraId="4F3EA26C" w14:textId="77777777" w:rsidR="00782F4C" w:rsidRPr="00782F4C" w:rsidRDefault="00782F4C" w:rsidP="00782F4C">
      <w:r w:rsidRPr="00782F4C">
        <w:t xml:space="preserve">Bij een van die gelegenheden  schreef ik: “Er zijn vele kleine boekjes verschenen met de diergedichten van Stip naast enkele verzamelbundels. Uit een van die kleine boekjes is het gedicht van de week afkomstig: “Zoo Zoo”(1959) met illustraties van Ted Schaap, een ook </w:t>
      </w:r>
      <w:hyperlink r:id="rId12" w:history="1">
        <w:r w:rsidRPr="00782F4C">
          <w:rPr>
            <w:color w:val="0563C1" w:themeColor="hyperlink"/>
            <w:u w:val="single"/>
          </w:rPr>
          <w:t>internationaal bekende tekenaar en cartoonist</w:t>
        </w:r>
      </w:hyperlink>
      <w:r w:rsidRPr="00782F4C">
        <w:rPr>
          <w:color w:val="0563C1" w:themeColor="hyperlink"/>
          <w:u w:val="single"/>
        </w:rPr>
        <w:t>”</w:t>
      </w:r>
      <w:r w:rsidRPr="00782F4C">
        <w:t>.</w:t>
      </w:r>
    </w:p>
    <w:p w14:paraId="30E9EE50" w14:textId="77777777" w:rsidR="00782F4C" w:rsidRPr="00782F4C" w:rsidRDefault="00782F4C" w:rsidP="00782F4C">
      <w:r w:rsidRPr="00782F4C">
        <w:lastRenderedPageBreak/>
        <w:t xml:space="preserve">De laatste zin is volledig van toepassing op het nu geplaatste gedicht. </w:t>
      </w:r>
    </w:p>
    <w:p w14:paraId="680C7698" w14:textId="77777777" w:rsidR="00C02403" w:rsidRDefault="00C02403" w:rsidP="00782F4C">
      <w:pPr>
        <w:pStyle w:val="Geenafstand"/>
      </w:pPr>
    </w:p>
    <w:sectPr w:rsidR="00C0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BBF9" w14:textId="77777777" w:rsidR="00782F4C" w:rsidRDefault="00782F4C" w:rsidP="00782F4C">
      <w:pPr>
        <w:spacing w:after="0" w:line="240" w:lineRule="auto"/>
      </w:pPr>
      <w:r>
        <w:separator/>
      </w:r>
    </w:p>
  </w:endnote>
  <w:endnote w:type="continuationSeparator" w:id="0">
    <w:p w14:paraId="40D474C7" w14:textId="77777777" w:rsidR="00782F4C" w:rsidRDefault="00782F4C" w:rsidP="0078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A757" w14:textId="77777777" w:rsidR="00782F4C" w:rsidRDefault="00782F4C" w:rsidP="00782F4C">
      <w:pPr>
        <w:spacing w:after="0" w:line="240" w:lineRule="auto"/>
      </w:pPr>
      <w:r>
        <w:separator/>
      </w:r>
    </w:p>
  </w:footnote>
  <w:footnote w:type="continuationSeparator" w:id="0">
    <w:p w14:paraId="5C47920E" w14:textId="77777777" w:rsidR="00782F4C" w:rsidRDefault="00782F4C" w:rsidP="00782F4C">
      <w:pPr>
        <w:spacing w:after="0" w:line="240" w:lineRule="auto"/>
      </w:pPr>
      <w:r>
        <w:continuationSeparator/>
      </w:r>
    </w:p>
  </w:footnote>
  <w:footnote w:id="1">
    <w:p w14:paraId="19684E2E" w14:textId="77777777" w:rsidR="00782F4C" w:rsidRPr="00BA2798" w:rsidRDefault="00782F4C" w:rsidP="00782F4C">
      <w:pPr>
        <w:pStyle w:val="Voetnoottekst"/>
      </w:pPr>
      <w:r>
        <w:rPr>
          <w:rStyle w:val="Voetnootmarkering"/>
        </w:rPr>
        <w:footnoteRef/>
      </w:r>
      <w:r w:rsidRPr="00BA2798">
        <w:t xml:space="preserve"> </w:t>
      </w:r>
      <w:r>
        <w:t xml:space="preserve">Nederlandse titel van “Hard Times” van Dickens. </w:t>
      </w:r>
      <w:r w:rsidRPr="00BA2798">
        <w:t xml:space="preserve">Om alle eindexamenstudenten te bemoedigen verwijst de link naar een </w:t>
      </w:r>
      <w:r>
        <w:t>boekverslag van een middelbare scholier.</w:t>
      </w:r>
    </w:p>
  </w:footnote>
  <w:footnote w:id="2">
    <w:p w14:paraId="518BE964" w14:textId="77777777" w:rsidR="00782F4C" w:rsidRPr="00534BD7" w:rsidRDefault="00782F4C" w:rsidP="00782F4C">
      <w:pPr>
        <w:pStyle w:val="Voetnoottekst"/>
      </w:pPr>
      <w:r>
        <w:rPr>
          <w:rStyle w:val="Voetnootmarkering"/>
        </w:rPr>
        <w:footnoteRef/>
      </w:r>
      <w:r w:rsidRPr="00534BD7">
        <w:t xml:space="preserve"> Zo ook Dickens (over de tijd van de </w:t>
      </w:r>
      <w:r>
        <w:t>F</w:t>
      </w:r>
      <w:r w:rsidRPr="00534BD7">
        <w:t>rans</w:t>
      </w:r>
      <w:r>
        <w:t>e</w:t>
      </w:r>
      <w:r w:rsidRPr="00534BD7">
        <w:t xml:space="preserve"> Revolutie) in een ander werk “A </w:t>
      </w:r>
      <w:proofErr w:type="spellStart"/>
      <w:r w:rsidRPr="00534BD7">
        <w:t>Tale</w:t>
      </w:r>
      <w:proofErr w:type="spellEnd"/>
      <w:r w:rsidRPr="00534BD7">
        <w:t xml:space="preserve"> of </w:t>
      </w:r>
      <w:proofErr w:type="spellStart"/>
      <w:r w:rsidRPr="00534BD7">
        <w:t>Two</w:t>
      </w:r>
      <w:proofErr w:type="spellEnd"/>
      <w:r w:rsidRPr="00534BD7">
        <w:t xml:space="preserve"> </w:t>
      </w:r>
      <w:proofErr w:type="spellStart"/>
      <w:r w:rsidRPr="00534BD7">
        <w:t>Cities</w:t>
      </w:r>
      <w:proofErr w:type="spellEnd"/>
      <w:r w:rsidRPr="00534BD7">
        <w:t xml:space="preserve">”:  “It was </w:t>
      </w:r>
      <w:proofErr w:type="spellStart"/>
      <w:r w:rsidRPr="00534BD7">
        <w:t>the</w:t>
      </w:r>
      <w:proofErr w:type="spellEnd"/>
      <w:r w:rsidRPr="00534BD7">
        <w:t xml:space="preserve"> best of </w:t>
      </w:r>
      <w:proofErr w:type="spellStart"/>
      <w:r w:rsidRPr="00534BD7">
        <w:t>times</w:t>
      </w:r>
      <w:proofErr w:type="spellEnd"/>
      <w:r w:rsidRPr="00534BD7">
        <w:t xml:space="preserve">, </w:t>
      </w:r>
      <w:proofErr w:type="spellStart"/>
      <w:r w:rsidRPr="00534BD7">
        <w:t>it</w:t>
      </w:r>
      <w:proofErr w:type="spellEnd"/>
      <w:r w:rsidRPr="00534BD7">
        <w:t xml:space="preserve"> was </w:t>
      </w:r>
      <w:proofErr w:type="spellStart"/>
      <w:r w:rsidRPr="00534BD7">
        <w:t>the</w:t>
      </w:r>
      <w:proofErr w:type="spellEnd"/>
      <w:r w:rsidRPr="00534BD7">
        <w:t xml:space="preserve"> worst</w:t>
      </w:r>
      <w:r>
        <w:t xml:space="preserve"> </w:t>
      </w:r>
      <w:r w:rsidRPr="00534BD7">
        <w:t xml:space="preserve"> of </w:t>
      </w:r>
      <w:proofErr w:type="spellStart"/>
      <w:r w:rsidRPr="00534BD7">
        <w:t>times</w:t>
      </w:r>
      <w:proofErr w:type="spellEnd"/>
      <w:r w:rsidRPr="00534BD7">
        <w:t>”</w:t>
      </w:r>
    </w:p>
    <w:p w14:paraId="7F858162" w14:textId="77777777" w:rsidR="00782F4C" w:rsidRPr="00534BD7" w:rsidRDefault="00782F4C" w:rsidP="00782F4C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4C"/>
    <w:rsid w:val="00782F4C"/>
    <w:rsid w:val="00C0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D1C7"/>
  <w15:chartTrackingRefBased/>
  <w15:docId w15:val="{09888E20-E35B-432F-9612-F493110C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2F4C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2F4C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2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erlingen.com/huiswerk/auteur/charles-dickens/boekverslag/hard-times/2229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de.wikipedia.org/wiki/Ted_Sca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www.arspoetica.nl/wp-content/uploads/2018/03/WEEK-11-2018-Archief-Stip-Op-een-jakhals.docx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rspoetica.nl/wordpress/wp-content/uploads/2017/03/WEEK-14-2016-Archief-Stip-Op-een-lapjeskat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spoetica.nl/wordpress/wp-content/uploads/2017/03/WEEK-36-2014-Archief-Kees-Stip-Op-een-bok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2022-05-14T11:43:00Z</dcterms:created>
  <dcterms:modified xsi:type="dcterms:W3CDTF">2022-05-14T11:48:00Z</dcterms:modified>
</cp:coreProperties>
</file>